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B" w:rsidRDefault="006C13AB" w:rsidP="006C13AB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3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4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5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AB" w:rsidRDefault="006C13AB" w:rsidP="006C13AB"/>
    <w:p w:rsidR="006C13AB" w:rsidRDefault="006C13AB" w:rsidP="006C13AB"/>
    <w:p w:rsidR="006C13AB" w:rsidRDefault="006C13AB" w:rsidP="006C13AB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6C13AB" w:rsidRDefault="006C13AB" w:rsidP="006C13AB">
      <w:pPr>
        <w:spacing w:before="120" w:after="120" w:line="276" w:lineRule="auto"/>
        <w:jc w:val="both"/>
        <w:rPr>
          <w:rFonts w:cstheme="minorHAnsi"/>
          <w:sz w:val="32"/>
          <w:szCs w:val="32"/>
        </w:rPr>
      </w:pPr>
    </w:p>
    <w:p w:rsidR="006C13AB" w:rsidRPr="00C0244B" w:rsidRDefault="006C13AB" w:rsidP="006C13AB">
      <w:pPr>
        <w:spacing w:before="120" w:after="120" w:line="276" w:lineRule="auto"/>
        <w:rPr>
          <w:rFonts w:cstheme="minorHAnsi"/>
          <w:sz w:val="32"/>
          <w:szCs w:val="32"/>
        </w:rPr>
      </w:pPr>
      <w:r w:rsidRPr="00C0244B">
        <w:rPr>
          <w:rFonts w:cstheme="minorHAnsi"/>
          <w:sz w:val="32"/>
          <w:szCs w:val="32"/>
        </w:rPr>
        <w:t xml:space="preserve">Przedsięwzięcie o numerze </w:t>
      </w:r>
      <w:r w:rsidRPr="0042131E">
        <w:rPr>
          <w:rFonts w:cstheme="minorHAnsi"/>
          <w:sz w:val="32"/>
          <w:szCs w:val="32"/>
        </w:rPr>
        <w:t>2024-1-PL01-KA121-VET-000222748</w:t>
      </w:r>
    </w:p>
    <w:p w:rsidR="006C13AB" w:rsidRPr="00C0244B" w:rsidRDefault="006C13AB" w:rsidP="006C13AB">
      <w:pPr>
        <w:spacing w:before="120" w:after="120" w:line="276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sz w:val="32"/>
          <w:szCs w:val="32"/>
        </w:rPr>
        <w:t>Mobilność do</w:t>
      </w:r>
      <w:r w:rsidRPr="00C0244B">
        <w:rPr>
          <w:rFonts w:cstheme="minorHAnsi"/>
          <w:sz w:val="32"/>
          <w:szCs w:val="32"/>
        </w:rPr>
        <w:t xml:space="preserve"> </w:t>
      </w:r>
      <w:r w:rsidRPr="00C0244B">
        <w:rPr>
          <w:rFonts w:cstheme="minorHAnsi"/>
          <w:b/>
          <w:sz w:val="32"/>
          <w:szCs w:val="32"/>
        </w:rPr>
        <w:t>Grecji</w:t>
      </w:r>
      <w:r>
        <w:rPr>
          <w:rFonts w:cstheme="minorHAnsi"/>
          <w:sz w:val="32"/>
          <w:szCs w:val="32"/>
        </w:rPr>
        <w:t xml:space="preserve"> w terminie 13-26.10</w:t>
      </w:r>
      <w:r w:rsidRPr="00C0244B">
        <w:rPr>
          <w:rFonts w:cstheme="minorHAnsi"/>
          <w:sz w:val="32"/>
          <w:szCs w:val="32"/>
        </w:rPr>
        <w:t>.2024</w:t>
      </w:r>
    </w:p>
    <w:p w:rsidR="006C13AB" w:rsidRDefault="006C13AB" w:rsidP="006C13AB">
      <w:pPr>
        <w:rPr>
          <w:sz w:val="36"/>
          <w:szCs w:val="36"/>
          <w:u w:val="single"/>
        </w:rPr>
      </w:pPr>
    </w:p>
    <w:p w:rsidR="006C13AB" w:rsidRDefault="006C13AB" w:rsidP="006C13A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Lista osób zakwalifikowanych i lista rezerwowa</w:t>
      </w:r>
    </w:p>
    <w:p w:rsidR="006C13AB" w:rsidRPr="00C0244B" w:rsidRDefault="006C13AB" w:rsidP="006C13AB">
      <w:pPr>
        <w:rPr>
          <w:sz w:val="32"/>
          <w:szCs w:val="32"/>
        </w:rPr>
      </w:pPr>
      <w:r>
        <w:rPr>
          <w:sz w:val="32"/>
          <w:szCs w:val="32"/>
        </w:rPr>
        <w:t>24.09</w:t>
      </w:r>
      <w:r w:rsidRPr="00C0244B">
        <w:rPr>
          <w:sz w:val="32"/>
          <w:szCs w:val="32"/>
        </w:rPr>
        <w:t xml:space="preserve">.2024 r. </w:t>
      </w:r>
    </w:p>
    <w:p w:rsidR="006C13AB" w:rsidRDefault="006C13AB" w:rsidP="006C13AB">
      <w:pPr>
        <w:rPr>
          <w:b/>
          <w:sz w:val="36"/>
          <w:szCs w:val="36"/>
        </w:rPr>
      </w:pPr>
    </w:p>
    <w:p w:rsidR="006C13AB" w:rsidRPr="00B447F0" w:rsidRDefault="006C13AB" w:rsidP="006C13AB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TECHNIKUM GRAFIKI I POLIGRAFII CYFROWEJ </w:t>
      </w:r>
    </w:p>
    <w:p w:rsidR="006C13AB" w:rsidRDefault="006C13AB" w:rsidP="006C13AB">
      <w:pPr>
        <w:pStyle w:val="Akapitzlist"/>
        <w:ind w:left="1080"/>
        <w:jc w:val="both"/>
        <w:rPr>
          <w:b/>
          <w:sz w:val="28"/>
          <w:szCs w:val="28"/>
        </w:rPr>
      </w:pPr>
    </w:p>
    <w:p w:rsidR="006C13AB" w:rsidRDefault="006C13AB" w:rsidP="006C13AB">
      <w:pPr>
        <w:jc w:val="both"/>
        <w:rPr>
          <w:b/>
          <w:sz w:val="28"/>
          <w:szCs w:val="28"/>
        </w:rPr>
      </w:pPr>
      <w:r w:rsidRPr="007D3C7D">
        <w:rPr>
          <w:b/>
          <w:sz w:val="28"/>
          <w:szCs w:val="28"/>
        </w:rPr>
        <w:t>Zakwalifikowani</w:t>
      </w:r>
    </w:p>
    <w:p w:rsidR="006C13AB" w:rsidRPr="00B447F0" w:rsidRDefault="006C13AB" w:rsidP="006C13AB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1.</w:t>
      </w:r>
      <w:r w:rsidR="008F3E62">
        <w:rPr>
          <w:rFonts w:eastAsia="Times New Roman" w:cstheme="minorHAnsi"/>
          <w:sz w:val="24"/>
          <w:szCs w:val="24"/>
          <w:lang w:eastAsia="pl-PL"/>
        </w:rPr>
        <w:t xml:space="preserve"> Julia Makowiecka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2TC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86,60</w:t>
      </w:r>
    </w:p>
    <w:p w:rsidR="006C13AB" w:rsidRPr="00B447F0" w:rsidRDefault="006C13AB" w:rsidP="006C13AB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2.</w:t>
      </w:r>
      <w:r w:rsidR="008F3E62">
        <w:rPr>
          <w:rFonts w:eastAsia="Times New Roman" w:cstheme="minorHAnsi"/>
          <w:sz w:val="24"/>
          <w:szCs w:val="24"/>
          <w:lang w:eastAsia="pl-PL"/>
        </w:rPr>
        <w:t xml:space="preserve"> Wiktor </w:t>
      </w:r>
      <w:proofErr w:type="spellStart"/>
      <w:r w:rsidR="008F3E62">
        <w:rPr>
          <w:rFonts w:eastAsia="Times New Roman" w:cstheme="minorHAnsi"/>
          <w:sz w:val="24"/>
          <w:szCs w:val="24"/>
          <w:lang w:eastAsia="pl-PL"/>
        </w:rPr>
        <w:t>Matela</w:t>
      </w:r>
      <w:proofErr w:type="spellEnd"/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3TC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80,00</w:t>
      </w:r>
    </w:p>
    <w:p w:rsidR="006C13AB" w:rsidRPr="00B447F0" w:rsidRDefault="006C13AB" w:rsidP="006C13AB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3.</w:t>
      </w:r>
      <w:r w:rsidR="008F3E62">
        <w:rPr>
          <w:rFonts w:eastAsia="Times New Roman" w:cstheme="minorHAnsi"/>
          <w:sz w:val="24"/>
          <w:szCs w:val="24"/>
          <w:lang w:eastAsia="pl-PL"/>
        </w:rPr>
        <w:t xml:space="preserve"> Aleksander Klata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BA0FE1">
        <w:rPr>
          <w:rFonts w:eastAsia="Times New Roman" w:cstheme="minorHAnsi"/>
          <w:sz w:val="24"/>
          <w:szCs w:val="24"/>
          <w:lang w:eastAsia="pl-PL"/>
        </w:rPr>
        <w:tab/>
        <w:t>3TC</w:t>
      </w:r>
      <w:r w:rsidR="00BA0FE1">
        <w:rPr>
          <w:rFonts w:eastAsia="Times New Roman" w:cstheme="minorHAnsi"/>
          <w:sz w:val="24"/>
          <w:szCs w:val="24"/>
          <w:lang w:eastAsia="pl-PL"/>
        </w:rPr>
        <w:tab/>
        <w:t>75</w:t>
      </w:r>
      <w:r w:rsidR="008F3E62">
        <w:rPr>
          <w:rFonts w:eastAsia="Times New Roman" w:cstheme="minorHAnsi"/>
          <w:sz w:val="24"/>
          <w:szCs w:val="24"/>
          <w:lang w:eastAsia="pl-PL"/>
        </w:rPr>
        <w:t>,98</w:t>
      </w:r>
    </w:p>
    <w:p w:rsidR="006C13AB" w:rsidRPr="00B447F0" w:rsidRDefault="006C13AB" w:rsidP="006C13AB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4.</w:t>
      </w:r>
      <w:r w:rsidR="008F3E62">
        <w:rPr>
          <w:rFonts w:eastAsia="Times New Roman" w:cstheme="minorHAnsi"/>
          <w:sz w:val="24"/>
          <w:szCs w:val="24"/>
          <w:lang w:eastAsia="pl-PL"/>
        </w:rPr>
        <w:t xml:space="preserve"> Lena Kalota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2TC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74,60</w:t>
      </w:r>
    </w:p>
    <w:p w:rsidR="006C13AB" w:rsidRPr="00B447F0" w:rsidRDefault="006C13AB" w:rsidP="006C13AB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5.</w:t>
      </w:r>
      <w:r w:rsidR="008F3E62">
        <w:rPr>
          <w:rFonts w:eastAsia="Times New Roman" w:cstheme="minorHAnsi"/>
          <w:sz w:val="24"/>
          <w:szCs w:val="24"/>
          <w:lang w:eastAsia="pl-PL"/>
        </w:rPr>
        <w:t xml:space="preserve"> Tymon </w:t>
      </w:r>
      <w:proofErr w:type="spellStart"/>
      <w:r w:rsidR="008F3E62">
        <w:rPr>
          <w:rFonts w:eastAsia="Times New Roman" w:cstheme="minorHAnsi"/>
          <w:sz w:val="24"/>
          <w:szCs w:val="24"/>
          <w:lang w:eastAsia="pl-PL"/>
        </w:rPr>
        <w:t>Greg</w:t>
      </w:r>
      <w:proofErr w:type="spellEnd"/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3TC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73,98</w:t>
      </w:r>
    </w:p>
    <w:p w:rsidR="006C13AB" w:rsidRPr="00B447F0" w:rsidRDefault="006C13AB" w:rsidP="006C13AB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6.</w:t>
      </w:r>
      <w:r w:rsidR="008F3E62">
        <w:rPr>
          <w:rFonts w:eastAsia="Times New Roman" w:cstheme="minorHAnsi"/>
          <w:sz w:val="24"/>
          <w:szCs w:val="24"/>
          <w:lang w:eastAsia="pl-PL"/>
        </w:rPr>
        <w:t xml:space="preserve"> Klaudia Stasiak 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2TC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72,80</w:t>
      </w:r>
    </w:p>
    <w:p w:rsidR="006C13AB" w:rsidRPr="00B447F0" w:rsidRDefault="006C13AB" w:rsidP="006C13AB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7.</w:t>
      </w:r>
      <w:r w:rsidR="008F3E62">
        <w:rPr>
          <w:rFonts w:eastAsia="Times New Roman" w:cstheme="minorHAnsi"/>
          <w:sz w:val="24"/>
          <w:szCs w:val="24"/>
          <w:lang w:eastAsia="pl-PL"/>
        </w:rPr>
        <w:t xml:space="preserve"> Bartosz </w:t>
      </w:r>
      <w:proofErr w:type="spellStart"/>
      <w:r w:rsidR="008F3E62">
        <w:rPr>
          <w:rFonts w:eastAsia="Times New Roman" w:cstheme="minorHAnsi"/>
          <w:sz w:val="24"/>
          <w:szCs w:val="24"/>
          <w:lang w:eastAsia="pl-PL"/>
        </w:rPr>
        <w:t>Jaczyński</w:t>
      </w:r>
      <w:proofErr w:type="spellEnd"/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2TC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 xml:space="preserve">71,80 </w:t>
      </w:r>
    </w:p>
    <w:p w:rsidR="006C13AB" w:rsidRPr="00B447F0" w:rsidRDefault="006C13AB" w:rsidP="006C13AB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8.</w:t>
      </w:r>
      <w:r w:rsidR="008F3E62">
        <w:rPr>
          <w:rFonts w:eastAsia="Times New Roman" w:cstheme="minorHAnsi"/>
          <w:sz w:val="24"/>
          <w:szCs w:val="24"/>
          <w:lang w:eastAsia="pl-PL"/>
        </w:rPr>
        <w:t xml:space="preserve"> Dawid Górecki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3TC</w:t>
      </w:r>
      <w:r w:rsidR="008F3E62">
        <w:rPr>
          <w:rFonts w:eastAsia="Times New Roman" w:cstheme="minorHAnsi"/>
          <w:sz w:val="24"/>
          <w:szCs w:val="24"/>
          <w:lang w:eastAsia="pl-PL"/>
        </w:rPr>
        <w:tab/>
        <w:t>71,00</w:t>
      </w:r>
    </w:p>
    <w:p w:rsidR="006C13AB" w:rsidRPr="00B447F0" w:rsidRDefault="006C13AB" w:rsidP="006C13AB">
      <w:pPr>
        <w:pStyle w:val="Akapitzlist"/>
        <w:ind w:left="1146"/>
        <w:jc w:val="both"/>
        <w:rPr>
          <w:b/>
          <w:sz w:val="24"/>
          <w:szCs w:val="24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9.</w:t>
      </w:r>
      <w:r w:rsidR="00245B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>Julia Jędrzejczyk</w:t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  <w:t>4TC</w:t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  <w:t>66,10</w:t>
      </w:r>
    </w:p>
    <w:p w:rsidR="006C13AB" w:rsidRDefault="006C13AB" w:rsidP="006C13AB">
      <w:pPr>
        <w:pStyle w:val="Akapitzlist"/>
        <w:ind w:left="1146"/>
        <w:jc w:val="both"/>
        <w:rPr>
          <w:rFonts w:cstheme="minorHAnsi"/>
          <w:sz w:val="28"/>
          <w:szCs w:val="28"/>
        </w:rPr>
      </w:pPr>
    </w:p>
    <w:p w:rsidR="006C13AB" w:rsidRDefault="006C13AB" w:rsidP="006C13AB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1549F">
        <w:rPr>
          <w:rFonts w:eastAsia="Times New Roman" w:cstheme="minorHAnsi"/>
          <w:b/>
          <w:bCs/>
          <w:sz w:val="28"/>
          <w:szCs w:val="28"/>
          <w:lang w:eastAsia="pl-PL"/>
        </w:rPr>
        <w:t>Lista rezerwowa</w:t>
      </w:r>
    </w:p>
    <w:p w:rsidR="006C13AB" w:rsidRPr="00B447F0" w:rsidRDefault="006C13AB" w:rsidP="006C13AB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="008F3E6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 xml:space="preserve">Jakub Sadowski </w:t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  <w:t>3OC</w:t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  <w:t>65,76</w:t>
      </w:r>
    </w:p>
    <w:p w:rsidR="006C13AB" w:rsidRDefault="006C13AB" w:rsidP="006C13AB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2.</w:t>
      </w:r>
      <w:r w:rsidR="008F3E6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 xml:space="preserve">Mateusz </w:t>
      </w:r>
      <w:proofErr w:type="spellStart"/>
      <w:r w:rsidR="00245BF8">
        <w:rPr>
          <w:rFonts w:eastAsia="Times New Roman" w:cstheme="minorHAnsi"/>
          <w:bCs/>
          <w:sz w:val="24"/>
          <w:szCs w:val="24"/>
          <w:lang w:eastAsia="pl-PL"/>
        </w:rPr>
        <w:t>Goreniak</w:t>
      </w:r>
      <w:proofErr w:type="spellEnd"/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  <w:t>3TC</w:t>
      </w:r>
      <w:r w:rsidR="00245BF8">
        <w:rPr>
          <w:rFonts w:eastAsia="Times New Roman" w:cstheme="minorHAnsi"/>
          <w:bCs/>
          <w:sz w:val="24"/>
          <w:szCs w:val="24"/>
          <w:lang w:eastAsia="pl-PL"/>
        </w:rPr>
        <w:tab/>
        <w:t>65,00</w:t>
      </w:r>
    </w:p>
    <w:p w:rsidR="006C13AB" w:rsidRPr="00B447F0" w:rsidRDefault="008815EA" w:rsidP="008815EA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3. Błaszczyk Mateusz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>3TC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>63,96</w:t>
      </w:r>
    </w:p>
    <w:p w:rsidR="00BD5866" w:rsidRDefault="00BD5866" w:rsidP="006C13AB">
      <w:pPr>
        <w:jc w:val="both"/>
      </w:pPr>
    </w:p>
    <w:sectPr w:rsidR="00BD5866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C13AB"/>
    <w:rsid w:val="00245BF8"/>
    <w:rsid w:val="006C13AB"/>
    <w:rsid w:val="00754458"/>
    <w:rsid w:val="008815EA"/>
    <w:rsid w:val="008F3E62"/>
    <w:rsid w:val="00BA0FE1"/>
    <w:rsid w:val="00BD5866"/>
    <w:rsid w:val="00D4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13A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3AB"/>
  </w:style>
  <w:style w:type="paragraph" w:styleId="Akapitzlist">
    <w:name w:val="List Paragraph"/>
    <w:basedOn w:val="Normalny"/>
    <w:uiPriority w:val="34"/>
    <w:qFormat/>
    <w:rsid w:val="006C13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3A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552</Characters>
  <Application>Microsoft Office Word</Application>
  <DocSecurity>0</DocSecurity>
  <Lines>4</Lines>
  <Paragraphs>1</Paragraphs>
  <ScaleCrop>false</ScaleCrop>
  <Company>HP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5</cp:revision>
  <dcterms:created xsi:type="dcterms:W3CDTF">2024-09-23T20:08:00Z</dcterms:created>
  <dcterms:modified xsi:type="dcterms:W3CDTF">2024-09-24T11:37:00Z</dcterms:modified>
</cp:coreProperties>
</file>